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D02DFE" w:rsidRDefault="0015785F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02DFE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D02DFE">
        <w:rPr>
          <w:rFonts w:ascii="Times New Roman" w:hAnsi="Times New Roman"/>
          <w:b/>
          <w:sz w:val="24"/>
          <w:szCs w:val="24"/>
        </w:rPr>
        <w:t xml:space="preserve"> «</w:t>
      </w:r>
      <w:r w:rsidR="00D02DFE" w:rsidRPr="00D02DFE">
        <w:rPr>
          <w:rFonts w:ascii="Times New Roman" w:hAnsi="Times New Roman"/>
          <w:b/>
          <w:sz w:val="24"/>
          <w:szCs w:val="24"/>
          <w:lang w:val="uk-UA"/>
        </w:rPr>
        <w:t>0</w:t>
      </w:r>
      <w:r w:rsidRPr="00D02DFE">
        <w:rPr>
          <w:rFonts w:ascii="Times New Roman" w:hAnsi="Times New Roman"/>
          <w:b/>
          <w:sz w:val="24"/>
          <w:szCs w:val="24"/>
        </w:rPr>
        <w:t xml:space="preserve">9» </w:t>
      </w:r>
      <w:proofErr w:type="spellStart"/>
      <w:r w:rsidRPr="00D02DFE">
        <w:rPr>
          <w:rFonts w:ascii="Times New Roman" w:hAnsi="Times New Roman"/>
          <w:b/>
          <w:sz w:val="24"/>
          <w:szCs w:val="24"/>
        </w:rPr>
        <w:t>липня</w:t>
      </w:r>
      <w:proofErr w:type="spellEnd"/>
      <w:r w:rsidRPr="00D02DFE">
        <w:rPr>
          <w:rFonts w:ascii="Times New Roman" w:hAnsi="Times New Roman"/>
          <w:b/>
          <w:sz w:val="24"/>
          <w:szCs w:val="24"/>
        </w:rPr>
        <w:t xml:space="preserve"> 2021 року № 1</w:t>
      </w:r>
      <w:r w:rsidRPr="00D02DFE">
        <w:rPr>
          <w:rFonts w:ascii="Times New Roman" w:hAnsi="Times New Roman"/>
          <w:b/>
          <w:sz w:val="24"/>
          <w:szCs w:val="24"/>
          <w:lang w:val="uk-UA"/>
        </w:rPr>
        <w:t>4</w:t>
      </w:r>
      <w:r w:rsidR="00022A65">
        <w:rPr>
          <w:rFonts w:ascii="Times New Roman" w:hAnsi="Times New Roman"/>
          <w:b/>
          <w:sz w:val="24"/>
          <w:szCs w:val="24"/>
          <w:lang w:val="uk-UA"/>
        </w:rPr>
        <w:t>9</w:t>
      </w:r>
      <w:bookmarkStart w:id="0" w:name="_GoBack"/>
      <w:bookmarkEnd w:id="0"/>
      <w:r w:rsidR="00612FA9" w:rsidRPr="00D02D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967F2" w:rsidRPr="00D02D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proofErr w:type="spellStart"/>
      <w:r w:rsidR="003967F2" w:rsidRPr="00583083">
        <w:rPr>
          <w:rFonts w:ascii="Times New Roman" w:hAnsi="Times New Roman" w:cs="Times New Roman"/>
          <w:b/>
          <w:sz w:val="20"/>
          <w:szCs w:val="24"/>
          <w:lang w:val="uk-UA"/>
        </w:rPr>
        <w:t>м</w:t>
      </w:r>
      <w:proofErr w:type="gramStart"/>
      <w:r w:rsidR="003967F2" w:rsidRPr="00583083">
        <w:rPr>
          <w:rFonts w:ascii="Times New Roman" w:hAnsi="Times New Roman" w:cs="Times New Roman"/>
          <w:b/>
          <w:sz w:val="20"/>
          <w:szCs w:val="24"/>
          <w:lang w:val="uk-UA"/>
        </w:rPr>
        <w:t>.С</w:t>
      </w:r>
      <w:proofErr w:type="gramEnd"/>
      <w:r w:rsidR="003967F2" w:rsidRPr="00583083">
        <w:rPr>
          <w:rFonts w:ascii="Times New Roman" w:hAnsi="Times New Roman" w:cs="Times New Roman"/>
          <w:b/>
          <w:sz w:val="20"/>
          <w:szCs w:val="24"/>
          <w:lang w:val="uk-UA"/>
        </w:rPr>
        <w:t>окаль</w:t>
      </w:r>
      <w:proofErr w:type="spellEnd"/>
    </w:p>
    <w:p w:rsidR="0058308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3B65F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Про </w:t>
      </w:r>
      <w:proofErr w:type="spellStart"/>
      <w:r w:rsidRPr="003B65F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затвердження</w:t>
      </w:r>
      <w:proofErr w:type="spellEnd"/>
      <w:r w:rsidRPr="003B65F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висновку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оп</w:t>
      </w:r>
      <w:proofErr w:type="gram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ікунської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ради</w:t>
      </w:r>
    </w:p>
    <w:p w:rsidR="0058308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з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прав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повнолітніх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осіб</w:t>
      </w:r>
      <w:proofErr w:type="spellEnd"/>
      <w:proofErr w:type="gram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,</w:t>
      </w:r>
    </w:p>
    <w:p w:rsidR="0058308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потребують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опіки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іклування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)  при 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виконавчому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:rsidR="00583083" w:rsidRPr="003B65FB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комітеті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Сокальської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ради</w:t>
      </w:r>
      <w:proofErr w:type="gramEnd"/>
    </w:p>
    <w:p w:rsidR="00583083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3083" w:rsidRPr="003B65FB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3083" w:rsidRPr="00583083" w:rsidRDefault="00583083" w:rsidP="005830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uk-UA" w:eastAsia="ru-RU"/>
        </w:rPr>
      </w:pP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 пункту б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частини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статті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34 Закону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місцеве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Україні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статтею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56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Кодексу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відповідно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до пункту 4 Правил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опіки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та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піклування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наказом Державного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сім'ї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>молоді</w:t>
      </w:r>
      <w:proofErr w:type="spellEnd"/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Міністерства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освіти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Міністерства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охорони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здоров'я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Міністерства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праці</w:t>
      </w:r>
      <w:proofErr w:type="spellEnd"/>
      <w:r w:rsidRPr="003B65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та </w:t>
      </w:r>
      <w:proofErr w:type="spellStart"/>
      <w:proofErr w:type="gram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соц</w:t>
      </w:r>
      <w:proofErr w:type="gram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іальної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політики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України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від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26.05.1999 року № 34/166/131/88,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Положенням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про  орган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опіки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і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піклування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Сокальської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ради  над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повнолітніми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особами,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потребують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допомоги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щодо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їх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прав  та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інтересів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Положенням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про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опікунську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раду  з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прав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повнолітніх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осіб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потребують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опіки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іклування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затвердженого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рішенням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виконавчого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комітету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Сокальської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ради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12.03.2019 р. № 20,  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беручи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до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уваги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протокол та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висновок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засідання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опікунської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ради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з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прав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повнолітніх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осіб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потребують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опіки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(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піклування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)  при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виконавчому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комітеті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Сокальської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ради</w:t>
      </w:r>
      <w:proofErr w:type="gram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30.06.2021</w:t>
      </w:r>
      <w:r w:rsidRPr="003B65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виконавчий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комітет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Сокальської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міської</w:t>
      </w:r>
      <w:proofErr w:type="spellEnd"/>
      <w:r w:rsidRPr="003B65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ради</w:t>
      </w:r>
    </w:p>
    <w:p w:rsidR="00583083" w:rsidRPr="00583083" w:rsidRDefault="00583083" w:rsidP="00583083">
      <w:pPr>
        <w:shd w:val="clear" w:color="auto" w:fill="FFFFFF"/>
        <w:spacing w:before="274" w:after="0" w:line="240" w:lineRule="auto"/>
        <w:rPr>
          <w:rFonts w:ascii="Times New Roman" w:eastAsia="Calibri" w:hAnsi="Times New Roman" w:cs="Times New Roman"/>
          <w:b/>
          <w:spacing w:val="99"/>
          <w:sz w:val="24"/>
          <w:szCs w:val="24"/>
          <w:lang w:val="uk-UA" w:eastAsia="ru-RU"/>
        </w:rPr>
      </w:pPr>
      <w:r w:rsidRPr="00583083">
        <w:rPr>
          <w:rFonts w:ascii="Times New Roman" w:eastAsia="Calibri" w:hAnsi="Times New Roman" w:cs="Times New Roman"/>
          <w:b/>
          <w:spacing w:val="99"/>
          <w:sz w:val="24"/>
          <w:szCs w:val="24"/>
          <w:lang w:val="uk-UA" w:eastAsia="ru-RU"/>
        </w:rPr>
        <w:t>ВИРІШИВ:</w:t>
      </w:r>
    </w:p>
    <w:p w:rsidR="00583083" w:rsidRPr="00583083" w:rsidRDefault="00583083" w:rsidP="00583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8308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83083" w:rsidRPr="00583083" w:rsidRDefault="00583083" w:rsidP="00583083">
      <w:pPr>
        <w:pStyle w:val="a8"/>
        <w:jc w:val="both"/>
        <w:rPr>
          <w:rFonts w:ascii="Times New Roman" w:hAnsi="Times New Roman" w:cs="Times New Roman"/>
          <w:sz w:val="24"/>
          <w:lang w:val="uk-UA" w:eastAsia="ru-RU"/>
        </w:rPr>
      </w:pPr>
      <w:r>
        <w:rPr>
          <w:rFonts w:ascii="Times New Roman" w:hAnsi="Times New Roman" w:cs="Times New Roman"/>
          <w:sz w:val="24"/>
          <w:lang w:val="uk-UA" w:eastAsia="ru-RU"/>
        </w:rPr>
        <w:t xml:space="preserve">1. </w:t>
      </w:r>
      <w:r w:rsidRPr="00583083">
        <w:rPr>
          <w:rFonts w:ascii="Times New Roman" w:hAnsi="Times New Roman" w:cs="Times New Roman"/>
          <w:sz w:val="24"/>
          <w:lang w:val="uk-UA" w:eastAsia="ru-RU"/>
        </w:rPr>
        <w:t xml:space="preserve">Затвердити висновок опікунської ради з питань забезпечення прав повнолітніх осіб, які потребують опіки (піклування) при виконавчому комітеті </w:t>
      </w:r>
      <w:proofErr w:type="spellStart"/>
      <w:r w:rsidRPr="00583083">
        <w:rPr>
          <w:rFonts w:ascii="Times New Roman" w:hAnsi="Times New Roman" w:cs="Times New Roman"/>
          <w:sz w:val="24"/>
          <w:lang w:val="uk-UA" w:eastAsia="ru-RU"/>
        </w:rPr>
        <w:t>Сокальської</w:t>
      </w:r>
      <w:proofErr w:type="spellEnd"/>
      <w:r w:rsidRPr="00583083">
        <w:rPr>
          <w:rFonts w:ascii="Times New Roman" w:hAnsi="Times New Roman" w:cs="Times New Roman"/>
          <w:sz w:val="24"/>
          <w:lang w:val="uk-UA" w:eastAsia="ru-RU"/>
        </w:rPr>
        <w:t xml:space="preserve"> міської ради від 30.06.2021 року, що додається.</w:t>
      </w:r>
    </w:p>
    <w:p w:rsidR="00583083" w:rsidRPr="00583083" w:rsidRDefault="00583083" w:rsidP="00583083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 w:eastAsia="ru-RU"/>
        </w:rPr>
        <w:t xml:space="preserve">2. </w:t>
      </w:r>
      <w:r w:rsidRPr="00583083">
        <w:rPr>
          <w:rFonts w:ascii="Times New Roman" w:hAnsi="Times New Roman" w:cs="Times New Roman"/>
          <w:sz w:val="24"/>
          <w:lang w:val="uk-UA" w:eastAsia="ru-RU"/>
        </w:rPr>
        <w:t xml:space="preserve">Призначити Дяків Іванну Русланівну, 16.01.2000 </w:t>
      </w:r>
      <w:proofErr w:type="spellStart"/>
      <w:r w:rsidRPr="00583083">
        <w:rPr>
          <w:rFonts w:ascii="Times New Roman" w:hAnsi="Times New Roman" w:cs="Times New Roman"/>
          <w:sz w:val="24"/>
          <w:lang w:val="uk-UA" w:eastAsia="ru-RU"/>
        </w:rPr>
        <w:t>р.н</w:t>
      </w:r>
      <w:proofErr w:type="spellEnd"/>
      <w:r w:rsidRPr="00583083">
        <w:rPr>
          <w:rFonts w:ascii="Times New Roman" w:hAnsi="Times New Roman" w:cs="Times New Roman"/>
          <w:sz w:val="24"/>
          <w:lang w:val="uk-UA" w:eastAsia="ru-RU"/>
        </w:rPr>
        <w:t xml:space="preserve">., що проживає в </w:t>
      </w:r>
      <w:proofErr w:type="spellStart"/>
      <w:r w:rsidRPr="00583083">
        <w:rPr>
          <w:rFonts w:ascii="Times New Roman" w:hAnsi="Times New Roman" w:cs="Times New Roman"/>
          <w:sz w:val="24"/>
          <w:lang w:val="uk-UA" w:eastAsia="ru-RU"/>
        </w:rPr>
        <w:t>с.Варяж</w:t>
      </w:r>
      <w:proofErr w:type="spellEnd"/>
      <w:r w:rsidRPr="00583083">
        <w:rPr>
          <w:rFonts w:ascii="Times New Roman" w:hAnsi="Times New Roman" w:cs="Times New Roman"/>
          <w:sz w:val="24"/>
          <w:lang w:val="uk-UA" w:eastAsia="ru-RU"/>
        </w:rPr>
        <w:t xml:space="preserve"> вул. </w:t>
      </w:r>
      <w:proofErr w:type="spellStart"/>
      <w:r w:rsidRPr="00583083">
        <w:rPr>
          <w:rFonts w:ascii="Times New Roman" w:hAnsi="Times New Roman" w:cs="Times New Roman"/>
          <w:sz w:val="24"/>
          <w:lang w:val="uk-UA" w:eastAsia="ru-RU"/>
        </w:rPr>
        <w:t>Лубнівська</w:t>
      </w:r>
      <w:proofErr w:type="spellEnd"/>
      <w:r w:rsidRPr="00583083">
        <w:rPr>
          <w:rFonts w:ascii="Times New Roman" w:hAnsi="Times New Roman" w:cs="Times New Roman"/>
          <w:sz w:val="24"/>
          <w:lang w:val="uk-UA" w:eastAsia="ru-RU"/>
        </w:rPr>
        <w:t>, буд. 29, опікуном над  Хомою  С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тефанією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Павлівною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, 12.09.1935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р.н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., що </w:t>
      </w:r>
      <w:proofErr w:type="gramStart"/>
      <w:r w:rsidRPr="00583083">
        <w:rPr>
          <w:rFonts w:ascii="Times New Roman" w:hAnsi="Times New Roman" w:cs="Times New Roman"/>
          <w:sz w:val="24"/>
          <w:lang w:eastAsia="ru-RU"/>
        </w:rPr>
        <w:t>проживає в</w:t>
      </w:r>
      <w:proofErr w:type="gramEnd"/>
      <w:r w:rsidRPr="00583083">
        <w:rPr>
          <w:rFonts w:ascii="Times New Roman" w:hAnsi="Times New Roman" w:cs="Times New Roman"/>
          <w:sz w:val="24"/>
          <w:lang w:eastAsia="ru-RU"/>
        </w:rPr>
        <w:t xml:space="preserve"> с.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Варяж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вул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.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Лубнівська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, буд.19, </w:t>
      </w:r>
      <w:r w:rsidRPr="00583083">
        <w:rPr>
          <w:rFonts w:ascii="Times New Roman" w:hAnsi="Times New Roman" w:cs="Times New Roman"/>
          <w:sz w:val="24"/>
        </w:rPr>
        <w:t xml:space="preserve">яка </w:t>
      </w:r>
      <w:proofErr w:type="spellStart"/>
      <w:r w:rsidRPr="00583083">
        <w:rPr>
          <w:rFonts w:ascii="Times New Roman" w:hAnsi="Times New Roman" w:cs="Times New Roman"/>
          <w:sz w:val="24"/>
        </w:rPr>
        <w:t>згідно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висновку судового–експерта–психіатра КНП ЛОР ЛОКПЛ </w:t>
      </w:r>
      <w:proofErr w:type="spellStart"/>
      <w:r w:rsidRPr="00583083">
        <w:rPr>
          <w:rFonts w:ascii="Times New Roman" w:hAnsi="Times New Roman" w:cs="Times New Roman"/>
          <w:sz w:val="24"/>
        </w:rPr>
        <w:t>Королюка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Я.О. </w:t>
      </w:r>
      <w:proofErr w:type="spellStart"/>
      <w:r w:rsidRPr="00583083">
        <w:rPr>
          <w:rFonts w:ascii="Times New Roman" w:hAnsi="Times New Roman" w:cs="Times New Roman"/>
          <w:sz w:val="24"/>
        </w:rPr>
        <w:t>від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29.03.2021р., страждає хронічним </w:t>
      </w:r>
      <w:proofErr w:type="gramStart"/>
      <w:r w:rsidRPr="00583083">
        <w:rPr>
          <w:rFonts w:ascii="Times New Roman" w:hAnsi="Times New Roman" w:cs="Times New Roman"/>
          <w:sz w:val="24"/>
        </w:rPr>
        <w:t>ст</w:t>
      </w:r>
      <w:proofErr w:type="gramEnd"/>
      <w:r w:rsidRPr="00583083">
        <w:rPr>
          <w:rFonts w:ascii="Times New Roman" w:hAnsi="Times New Roman" w:cs="Times New Roman"/>
          <w:sz w:val="24"/>
        </w:rPr>
        <w:t xml:space="preserve">ійким психічним розладом у формі параноїчної шизофренії із стійким вираженим дефектом в емоційно–вольовій сфері, не здатна усвідомлювати значення </w:t>
      </w:r>
      <w:proofErr w:type="spellStart"/>
      <w:r w:rsidRPr="00583083">
        <w:rPr>
          <w:rFonts w:ascii="Times New Roman" w:hAnsi="Times New Roman" w:cs="Times New Roman"/>
          <w:sz w:val="24"/>
        </w:rPr>
        <w:t>своїх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дій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83083">
        <w:rPr>
          <w:rFonts w:ascii="Times New Roman" w:hAnsi="Times New Roman" w:cs="Times New Roman"/>
          <w:sz w:val="24"/>
        </w:rPr>
        <w:t>потребує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опіки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583083">
        <w:rPr>
          <w:rFonts w:ascii="Times New Roman" w:hAnsi="Times New Roman" w:cs="Times New Roman"/>
          <w:sz w:val="24"/>
        </w:rPr>
        <w:t>постійного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стороннього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нагляду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і догляду.</w:t>
      </w:r>
    </w:p>
    <w:p w:rsidR="00583083" w:rsidRPr="00583083" w:rsidRDefault="00583083" w:rsidP="00583083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 xml:space="preserve">3. </w:t>
      </w:r>
      <w:proofErr w:type="spellStart"/>
      <w:r w:rsidRPr="00583083">
        <w:rPr>
          <w:rFonts w:ascii="Times New Roman" w:hAnsi="Times New Roman" w:cs="Times New Roman"/>
          <w:sz w:val="24"/>
        </w:rPr>
        <w:t>Направити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висновок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опікунської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ради з питань забезпечення прав повнолітніх осіб, які потребують </w:t>
      </w:r>
      <w:proofErr w:type="spellStart"/>
      <w:r w:rsidRPr="00583083">
        <w:rPr>
          <w:rFonts w:ascii="Times New Roman" w:hAnsi="Times New Roman" w:cs="Times New Roman"/>
          <w:sz w:val="24"/>
        </w:rPr>
        <w:t>опіки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(</w:t>
      </w:r>
      <w:proofErr w:type="spellStart"/>
      <w:proofErr w:type="gramStart"/>
      <w:r w:rsidRPr="00583083">
        <w:rPr>
          <w:rFonts w:ascii="Times New Roman" w:hAnsi="Times New Roman" w:cs="Times New Roman"/>
          <w:sz w:val="24"/>
        </w:rPr>
        <w:t>п</w:t>
      </w:r>
      <w:proofErr w:type="gramEnd"/>
      <w:r w:rsidRPr="00583083">
        <w:rPr>
          <w:rFonts w:ascii="Times New Roman" w:hAnsi="Times New Roman" w:cs="Times New Roman"/>
          <w:sz w:val="24"/>
        </w:rPr>
        <w:t>іклування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) при </w:t>
      </w:r>
      <w:proofErr w:type="spellStart"/>
      <w:r w:rsidRPr="00583083">
        <w:rPr>
          <w:rFonts w:ascii="Times New Roman" w:hAnsi="Times New Roman" w:cs="Times New Roman"/>
          <w:sz w:val="24"/>
        </w:rPr>
        <w:t>виконавчому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комітеті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Сокальської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міської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ради </w:t>
      </w:r>
      <w:proofErr w:type="spellStart"/>
      <w:r w:rsidRPr="00583083">
        <w:rPr>
          <w:rFonts w:ascii="Times New Roman" w:hAnsi="Times New Roman" w:cs="Times New Roman"/>
          <w:sz w:val="24"/>
        </w:rPr>
        <w:t>від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30.06.2021 року до </w:t>
      </w:r>
      <w:proofErr w:type="spellStart"/>
      <w:r w:rsidRPr="00583083">
        <w:rPr>
          <w:rFonts w:ascii="Times New Roman" w:hAnsi="Times New Roman" w:cs="Times New Roman"/>
          <w:sz w:val="24"/>
        </w:rPr>
        <w:t>Сокальського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районного суду </w:t>
      </w:r>
      <w:proofErr w:type="spellStart"/>
      <w:r w:rsidRPr="00583083">
        <w:rPr>
          <w:rFonts w:ascii="Times New Roman" w:hAnsi="Times New Roman" w:cs="Times New Roman"/>
          <w:sz w:val="24"/>
        </w:rPr>
        <w:t>Львівської</w:t>
      </w:r>
      <w:proofErr w:type="spellEnd"/>
      <w:r w:rsidRPr="005830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</w:rPr>
        <w:t>області</w:t>
      </w:r>
      <w:proofErr w:type="spellEnd"/>
      <w:r w:rsidRPr="00583083">
        <w:rPr>
          <w:rFonts w:ascii="Times New Roman" w:hAnsi="Times New Roman" w:cs="Times New Roman"/>
          <w:sz w:val="24"/>
        </w:rPr>
        <w:t>.</w:t>
      </w:r>
    </w:p>
    <w:p w:rsidR="00583083" w:rsidRPr="00583083" w:rsidRDefault="00583083" w:rsidP="00583083">
      <w:pPr>
        <w:pStyle w:val="a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uk-UA" w:eastAsia="ru-RU"/>
        </w:rPr>
        <w:t xml:space="preserve">4. </w:t>
      </w:r>
      <w:r w:rsidRPr="00583083">
        <w:rPr>
          <w:rFonts w:ascii="Times New Roman" w:hAnsi="Times New Roman" w:cs="Times New Roman"/>
          <w:sz w:val="24"/>
          <w:lang w:eastAsia="ru-RU"/>
        </w:rPr>
        <w:t xml:space="preserve">Контроль за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виконанням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proofErr w:type="gramStart"/>
      <w:r w:rsidRPr="00583083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583083">
        <w:rPr>
          <w:rFonts w:ascii="Times New Roman" w:hAnsi="Times New Roman" w:cs="Times New Roman"/>
          <w:sz w:val="24"/>
          <w:lang w:eastAsia="ru-RU"/>
        </w:rPr>
        <w:t>ішення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покласти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на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керуючого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справами (секретаря)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виконавчого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комітету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Сокальської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583083">
        <w:rPr>
          <w:rFonts w:ascii="Times New Roman" w:hAnsi="Times New Roman" w:cs="Times New Roman"/>
          <w:sz w:val="24"/>
          <w:lang w:eastAsia="ru-RU"/>
        </w:rPr>
        <w:t>міської</w:t>
      </w:r>
      <w:proofErr w:type="spellEnd"/>
      <w:r w:rsidRPr="00583083">
        <w:rPr>
          <w:rFonts w:ascii="Times New Roman" w:hAnsi="Times New Roman" w:cs="Times New Roman"/>
          <w:sz w:val="24"/>
          <w:lang w:eastAsia="ru-RU"/>
        </w:rPr>
        <w:t xml:space="preserve">  ради  Кондратюка В.І. </w:t>
      </w:r>
    </w:p>
    <w:p w:rsidR="00583083" w:rsidRPr="00583083" w:rsidRDefault="00583083" w:rsidP="00583083">
      <w:pPr>
        <w:pStyle w:val="a8"/>
        <w:rPr>
          <w:rFonts w:ascii="Times New Roman" w:hAnsi="Times New Roman" w:cs="Times New Roman"/>
          <w:sz w:val="24"/>
          <w:lang w:eastAsia="ru-RU"/>
        </w:rPr>
      </w:pPr>
    </w:p>
    <w:p w:rsidR="00583083" w:rsidRPr="00E024A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308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Міський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голова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                    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Сергій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КАСЯН</w:t>
      </w:r>
    </w:p>
    <w:p w:rsidR="00583083" w:rsidRPr="00583083" w:rsidRDefault="00583083" w:rsidP="0058308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Затверджено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583083" w:rsidRPr="00583083" w:rsidRDefault="00583083" w:rsidP="0058308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Р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ішення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викон</w:t>
      </w:r>
      <w:r w:rsidRPr="00583083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авчого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</w:t>
      </w: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ітет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у </w:t>
      </w:r>
    </w:p>
    <w:p w:rsidR="00583083" w:rsidRPr="00583083" w:rsidRDefault="00583083" w:rsidP="0058308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Сокальської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міської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ради </w:t>
      </w:r>
    </w:p>
    <w:p w:rsidR="00583083" w:rsidRPr="00583083" w:rsidRDefault="00583083" w:rsidP="0058308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від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583083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09 липня </w:t>
      </w: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2021 р. №</w:t>
      </w:r>
      <w:r w:rsidRPr="00583083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149</w:t>
      </w: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583083" w:rsidRPr="00583083" w:rsidRDefault="00583083" w:rsidP="0058308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83083" w:rsidRPr="00583083" w:rsidRDefault="00583083" w:rsidP="0058308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83083" w:rsidRPr="00583083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ВИСНОВОК ОПІКУНСЬКОЇ РАДИ</w:t>
      </w:r>
    </w:p>
    <w:p w:rsidR="00583083" w:rsidRPr="00583083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виконавчого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комітету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Сокальської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міської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ради</w:t>
      </w:r>
      <w:proofErr w:type="gramEnd"/>
    </w:p>
    <w:p w:rsidR="00583083" w:rsidRPr="00583083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від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30.06.2021 року</w:t>
      </w:r>
    </w:p>
    <w:p w:rsidR="00583083" w:rsidRPr="00583083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доц</w:t>
      </w:r>
      <w:proofErr w:type="gram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ільність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призначення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гр.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Дяків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Іванни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Русланівни</w:t>
      </w:r>
      <w:proofErr w:type="spellEnd"/>
    </w:p>
    <w:p w:rsidR="00583083" w:rsidRPr="00583083" w:rsidRDefault="00583083" w:rsidP="00583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опікуном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над гр.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Хомою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Стефанією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Павлівною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, 12.09.1935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р.</w:t>
      </w:r>
      <w:proofErr w:type="gram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</w:t>
      </w:r>
      <w:proofErr w:type="spellEnd"/>
      <w:proofErr w:type="gram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83083" w:rsidRP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розгляд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виконавчого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комітету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Сокальської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міської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ради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надійшла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заява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Дяків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Іванни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Руслан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16.01.2000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., яка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зареєстрована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проживає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адресою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вул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Лубнівська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28, с.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Варяж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Червоноградського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р-ну,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Львівської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обл., про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надання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висновку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ради про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призначення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іклувальника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)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12.09.1935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., яка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зареєстрована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проживає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адресою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вул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Лубнівська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19, с.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Варяж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Червоноградського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р-ну,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Львівської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обл.</w:t>
      </w:r>
    </w:p>
    <w:p w:rsidR="00583083" w:rsidRP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Відповідно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до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висновку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судово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–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психіатричного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експерта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№149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від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29.03.2021 року,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12.09.1935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страждає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хронічним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ійким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психічним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розладом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формі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параноїчної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шизофренії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із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стійким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вираженим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дефектом в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емоційно-вольовій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сфері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не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здатна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усвідомлювати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значення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своїх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дій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потребує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постійного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стороннього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нагляду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і догляду.</w:t>
      </w:r>
    </w:p>
    <w:p w:rsidR="00583083" w:rsidRP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Дякі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</w:t>
      </w:r>
      <w:proofErr w:type="spellEnd"/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Іванна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Русланівна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подала на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розгляд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ради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наступні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документи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1.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Заяву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про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призначення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її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ікуном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над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повнолітньою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Стефанією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2.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Копію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паспорта особи,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що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потребує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-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12.09.1935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</w:t>
      </w:r>
      <w:proofErr w:type="spellEnd"/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3.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Висновок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судово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–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психіатричного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експерта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№149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від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29.03.2021 року.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4.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Акт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обстеження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матеріально-побутових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умов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проживання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12.09.1935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</w:t>
      </w:r>
      <w:proofErr w:type="spellEnd"/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5.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Висновок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 стан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здоров’я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Дяків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Іванни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Русланівни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16.01.2000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</w:t>
      </w:r>
      <w:proofErr w:type="spellEnd"/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6.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Характеристика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Дяків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Іванни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Русланівни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16.01.2000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</w:t>
      </w:r>
      <w:proofErr w:type="spellEnd"/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7.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Довідка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про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доходи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12.09.1935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8.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Довідка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 склад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сі</w:t>
      </w:r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»ї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Дяків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Іванни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Русланівни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16.01.2000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9.</w:t>
      </w:r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Довідка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ісце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проживання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P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83083" w:rsidRP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Відповідно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ст. 55, 63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Цивільного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кодексу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іклування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встановлюється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 метою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забезпечення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особистих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немайнових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прав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інтересів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малолітніх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неповнолітніх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осіб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також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повнолітніх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осіб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які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станом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здоров’я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можуть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самостійно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здійснювати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свої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права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обов’язки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або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іклувальних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призначаються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переважно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осіб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які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перебувають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сімейних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родинних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відносинах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підопічним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з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урахуванням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особистих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стосунків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між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ними,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можливості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особи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виконувати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обов’язки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чи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піклувальників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:rsidR="00583083" w:rsidRP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Враховуючи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вищевикладене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керуючись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нормами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Цивільного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кодексу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Правилами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іклування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затвердженими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Наказом Державного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комітету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 справах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сім’ї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молоді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Міністерства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освіти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Міністерства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охорони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здоров’я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Міністерства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праці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соціальної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політики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від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26.05.1999 р. за № 34/166/131/88,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опікунська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рада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виконавчого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комітету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Сокальської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міської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ради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Львівської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області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визнає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доц</w:t>
      </w:r>
      <w:proofErr w:type="gram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ільним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призначення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Дяків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Іванну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Русланівну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опікуном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над гр.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Хомою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Стефанією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Павлівною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12.09.1935 </w:t>
      </w:r>
      <w:proofErr w:type="spellStart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р.н</w:t>
      </w:r>
      <w:proofErr w:type="spellEnd"/>
      <w:r w:rsidRPr="00583083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583083" w:rsidRDefault="00583083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6641AE" w:rsidRPr="006641AE" w:rsidRDefault="006641AE" w:rsidP="005830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583083" w:rsidRPr="00583083" w:rsidRDefault="00583083" w:rsidP="005830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83083" w:rsidRPr="00583083" w:rsidRDefault="00583083" w:rsidP="00583083">
      <w:pPr>
        <w:spacing w:after="0" w:line="240" w:lineRule="auto"/>
        <w:jc w:val="both"/>
        <w:rPr>
          <w:sz w:val="24"/>
          <w:lang w:val="uk-UA"/>
        </w:rPr>
      </w:pPr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Голова </w:t>
      </w:r>
      <w:proofErr w:type="spellStart"/>
      <w:proofErr w:type="gram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оп</w:t>
      </w:r>
      <w:proofErr w:type="gram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ікунської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ради                                             </w:t>
      </w:r>
      <w:proofErr w:type="spellStart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Володимир</w:t>
      </w:r>
      <w:proofErr w:type="spellEnd"/>
      <w:r w:rsidRPr="0058308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О</w:t>
      </w:r>
      <w:r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ГІНСЬКИЙ</w:t>
      </w:r>
    </w:p>
    <w:p w:rsidR="00D02DFE" w:rsidRPr="00583083" w:rsidRDefault="00D02DFE" w:rsidP="00D02DFE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sectPr w:rsidR="00D02DFE" w:rsidRPr="00583083" w:rsidSect="00583083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50" w:rsidRDefault="00536A50" w:rsidP="003967F2">
      <w:pPr>
        <w:spacing w:after="0" w:line="240" w:lineRule="auto"/>
      </w:pPr>
      <w:r>
        <w:separator/>
      </w:r>
    </w:p>
  </w:endnote>
  <w:endnote w:type="continuationSeparator" w:id="0">
    <w:p w:rsidR="00536A50" w:rsidRDefault="00536A50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50" w:rsidRDefault="00536A50" w:rsidP="003967F2">
      <w:pPr>
        <w:spacing w:after="0" w:line="240" w:lineRule="auto"/>
      </w:pPr>
      <w:r>
        <w:separator/>
      </w:r>
    </w:p>
  </w:footnote>
  <w:footnote w:type="continuationSeparator" w:id="0">
    <w:p w:rsidR="00536A50" w:rsidRDefault="00536A50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CA5D205" wp14:editId="7076DB1C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1D8C"/>
    <w:multiLevelType w:val="hybridMultilevel"/>
    <w:tmpl w:val="8E3074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22A65"/>
    <w:rsid w:val="00147EFE"/>
    <w:rsid w:val="00155D94"/>
    <w:rsid w:val="0015785F"/>
    <w:rsid w:val="00161927"/>
    <w:rsid w:val="00185F7D"/>
    <w:rsid w:val="001C217F"/>
    <w:rsid w:val="00235AEA"/>
    <w:rsid w:val="003967F2"/>
    <w:rsid w:val="003C75D6"/>
    <w:rsid w:val="004A4A92"/>
    <w:rsid w:val="004E2323"/>
    <w:rsid w:val="00536A50"/>
    <w:rsid w:val="00583083"/>
    <w:rsid w:val="00612FA9"/>
    <w:rsid w:val="006641AE"/>
    <w:rsid w:val="00727050"/>
    <w:rsid w:val="00755F94"/>
    <w:rsid w:val="00764F09"/>
    <w:rsid w:val="007C4BE5"/>
    <w:rsid w:val="0087715F"/>
    <w:rsid w:val="008C17CB"/>
    <w:rsid w:val="008E6A31"/>
    <w:rsid w:val="008F2E9A"/>
    <w:rsid w:val="00940260"/>
    <w:rsid w:val="009C4F27"/>
    <w:rsid w:val="009C6F30"/>
    <w:rsid w:val="00A621F4"/>
    <w:rsid w:val="00AE476A"/>
    <w:rsid w:val="00B64D17"/>
    <w:rsid w:val="00BB413B"/>
    <w:rsid w:val="00BD287F"/>
    <w:rsid w:val="00D02DFE"/>
    <w:rsid w:val="00D20CB5"/>
    <w:rsid w:val="00E72CA2"/>
    <w:rsid w:val="00EA7BC6"/>
    <w:rsid w:val="00F711D1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 Spacing"/>
    <w:uiPriority w:val="1"/>
    <w:qFormat/>
    <w:rsid w:val="00D02DF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83083"/>
    <w:pPr>
      <w:spacing w:after="200" w:line="27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 Spacing"/>
    <w:uiPriority w:val="1"/>
    <w:qFormat/>
    <w:rsid w:val="00D02DF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83083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2021-07-14T13:32:00Z</cp:lastPrinted>
  <dcterms:created xsi:type="dcterms:W3CDTF">2021-01-05T10:41:00Z</dcterms:created>
  <dcterms:modified xsi:type="dcterms:W3CDTF">2021-07-14T13:51:00Z</dcterms:modified>
</cp:coreProperties>
</file>